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8920" w14:textId="7BC8C5BC" w:rsidR="00930635" w:rsidRDefault="00EF4E68">
      <w:r>
        <w:t>Sermon Notes</w:t>
      </w:r>
    </w:p>
    <w:p w14:paraId="6056ABF7" w14:textId="7372078F" w:rsidR="00EF4E68" w:rsidRDefault="00EF4E68">
      <w:r>
        <w:t>Robert Jeffers – No Excuse Romans 1</w:t>
      </w:r>
    </w:p>
    <w:p w14:paraId="7898F494" w14:textId="1EEBC6E2" w:rsidR="00EF4E68" w:rsidRDefault="00EF4E68"/>
    <w:p w14:paraId="56397BFB" w14:textId="15056172" w:rsidR="00EF4E68" w:rsidRDefault="00EF4E68">
      <w:r>
        <w:t>Atheist Mountain climber… Can anyone help me?  “Let Go.”  “Is there anyone else who can help me?”</w:t>
      </w:r>
    </w:p>
    <w:p w14:paraId="0A780BE3" w14:textId="081296E3" w:rsidR="00EF4E68" w:rsidRDefault="00EF4E68">
      <w:r>
        <w:t>Not a lack of evidence but a Lack of desire to know and obey God.</w:t>
      </w:r>
    </w:p>
    <w:p w14:paraId="4C333C99" w14:textId="64A8A8BA" w:rsidR="00EF4E68" w:rsidRDefault="00EF4E68"/>
    <w:p w14:paraId="355DD724" w14:textId="7D5400AC" w:rsidR="00EF4E68" w:rsidRDefault="00EF4E68">
      <w:r>
        <w:t>Romans 1 – Righteousness through faith v 17   (Rom 3:20 not the law)</w:t>
      </w:r>
    </w:p>
    <w:p w14:paraId="1AAAAFFC" w14:textId="212E26CC" w:rsidR="00EF4E68" w:rsidRDefault="00EF4E68"/>
    <w:p w14:paraId="02932832" w14:textId="77C9B7AC" w:rsidR="00EF4E68" w:rsidRDefault="00EF4E68">
      <w:r>
        <w:t>Righteousness is a problem… cause we don’t have it!</w:t>
      </w:r>
    </w:p>
    <w:p w14:paraId="10982C7C" w14:textId="199C222B" w:rsidR="00EF4E68" w:rsidRDefault="00EF4E68">
      <w:r>
        <w:t>Felt needs… loneliness, sadness, bad health… but may not be the greatest needs</w:t>
      </w:r>
    </w:p>
    <w:p w14:paraId="15D787CB" w14:textId="088124C1" w:rsidR="00EF4E68" w:rsidRDefault="00EF4E68"/>
    <w:p w14:paraId="5D6BC7D1" w14:textId="2534064E" w:rsidR="00EF4E68" w:rsidRDefault="00EF4E68">
      <w:r>
        <w:t>Rom 1:18  WRATH Revealed</w:t>
      </w:r>
    </w:p>
    <w:p w14:paraId="57E2A092" w14:textId="7DFC7FE6" w:rsidR="002B40F3" w:rsidRDefault="002B40F3">
      <w:r>
        <w:t>Greek for Wrath</w:t>
      </w:r>
    </w:p>
    <w:p w14:paraId="10D5490D" w14:textId="37C3E664" w:rsidR="00EF4E68" w:rsidRDefault="002B40F3">
      <w:proofErr w:type="spellStart"/>
      <w:r>
        <w:t>Thumos</w:t>
      </w:r>
      <w:proofErr w:type="spellEnd"/>
      <w:r>
        <w:t xml:space="preserve"> – explosive rage easily triggered (Col 3:8)</w:t>
      </w:r>
    </w:p>
    <w:p w14:paraId="716A6729" w14:textId="06F93583" w:rsidR="002B40F3" w:rsidRDefault="002B40F3">
      <w:proofErr w:type="spellStart"/>
      <w:r>
        <w:t>Orge</w:t>
      </w:r>
      <w:proofErr w:type="spellEnd"/>
      <w:r>
        <w:t xml:space="preserve"> – Strong settled opposition to evil – Holy Revulsion to that which is against His Holy nature (Rom 1:18) Uses ogre 10 times in Romans</w:t>
      </w:r>
    </w:p>
    <w:p w14:paraId="21868BA7" w14:textId="41A84DD3" w:rsidR="002B40F3" w:rsidRDefault="002B40F3"/>
    <w:p w14:paraId="6FADC947" w14:textId="49AC7070" w:rsidR="002B40F3" w:rsidRDefault="002B40F3">
      <w:r>
        <w:t>Wrath expressed through</w:t>
      </w:r>
      <w:r>
        <w:br/>
        <w:t xml:space="preserve">#1  God’s natural order (law of gravity, </w:t>
      </w:r>
      <w:r w:rsidR="00977D8F">
        <w:t xml:space="preserve">un-natural </w:t>
      </w:r>
      <w:r>
        <w:t>sexual behavior Rom 1:26-27)</w:t>
      </w:r>
      <w:r w:rsidR="00977D8F">
        <w:t xml:space="preserve">  (STD free- God’s natural plan)</w:t>
      </w:r>
      <w:r w:rsidR="00977D8F">
        <w:br/>
        <w:t xml:space="preserve">#2 Direct intervention (The flood, Sodom &amp; </w:t>
      </w:r>
      <w:proofErr w:type="spellStart"/>
      <w:r w:rsidR="00977D8F">
        <w:t>Gemorah</w:t>
      </w:r>
      <w:proofErr w:type="spellEnd"/>
      <w:r w:rsidR="00977D8F">
        <w:t>)</w:t>
      </w:r>
    </w:p>
    <w:p w14:paraId="77625BD1" w14:textId="5DF053C0" w:rsidR="00977D8F" w:rsidRPr="00977D8F" w:rsidRDefault="00977D8F" w:rsidP="00977D8F">
      <w:pPr>
        <w:tabs>
          <w:tab w:val="right" w:pos="9360"/>
        </w:tabs>
        <w:rPr>
          <w:b/>
          <w:bCs/>
        </w:rPr>
      </w:pPr>
      <w:r w:rsidRPr="00977D8F">
        <w:rPr>
          <w:b/>
          <w:bCs/>
        </w:rPr>
        <w:t>DO NOT THINK that just because you are not receiving wrath now, that God is overlooking your sin.</w:t>
      </w:r>
      <w:r>
        <w:rPr>
          <w:b/>
          <w:bCs/>
        </w:rPr>
        <w:br/>
        <w:t>Wrath/punishment may not be imminent, but it is inevitable.</w:t>
      </w:r>
      <w:r>
        <w:rPr>
          <w:b/>
          <w:bCs/>
        </w:rPr>
        <w:tab/>
      </w:r>
    </w:p>
    <w:p w14:paraId="22EAB610" w14:textId="6C907FD2" w:rsidR="00977D8F" w:rsidRDefault="00977D8F">
      <w:r>
        <w:t xml:space="preserve">#3 </w:t>
      </w:r>
      <w:r w:rsidR="000C7DCA">
        <w:t>???</w:t>
      </w:r>
    </w:p>
    <w:p w14:paraId="428C83C3" w14:textId="23A79D2B" w:rsidR="00977D8F" w:rsidRDefault="00977D8F"/>
    <w:p w14:paraId="70453F7A" w14:textId="7023F6E4" w:rsidR="00977D8F" w:rsidRDefault="00977D8F">
      <w:r>
        <w:t>Who deserves God’s wrath?  ALL MANKIND</w:t>
      </w:r>
      <w:r>
        <w:br/>
        <w:t>The Jew who keeps the law? Guilty</w:t>
      </w:r>
      <w:r>
        <w:br/>
        <w:t>Good moral gentile?  Guilty</w:t>
      </w:r>
      <w:r>
        <w:br/>
        <w:t>Those that have never heard the gospel? Guilty</w:t>
      </w:r>
    </w:p>
    <w:p w14:paraId="2EC375ED" w14:textId="1B8FCA8F" w:rsidR="00977D8F" w:rsidRDefault="00977D8F"/>
    <w:p w14:paraId="765A9208" w14:textId="6DBFD080" w:rsidR="00977D8F" w:rsidRDefault="00977D8F" w:rsidP="00977D8F">
      <w:pPr>
        <w:tabs>
          <w:tab w:val="left" w:pos="4078"/>
        </w:tabs>
      </w:pPr>
      <w:r>
        <w:t>V18 Wrath Revealed – truth suppressed</w:t>
      </w:r>
      <w:r>
        <w:tab/>
      </w:r>
    </w:p>
    <w:p w14:paraId="72AEAC7E" w14:textId="321C507D" w:rsidR="00977D8F" w:rsidRDefault="00977D8F" w:rsidP="00977D8F">
      <w:pPr>
        <w:tabs>
          <w:tab w:val="left" w:pos="4078"/>
        </w:tabs>
      </w:pPr>
    </w:p>
    <w:p w14:paraId="0348A8DA" w14:textId="0933DE82" w:rsidR="00977D8F" w:rsidRDefault="00977D8F" w:rsidP="00977D8F">
      <w:pPr>
        <w:tabs>
          <w:tab w:val="left" w:pos="4078"/>
        </w:tabs>
      </w:pPr>
      <w:r>
        <w:lastRenderedPageBreak/>
        <w:t>Reasons for God’s Wrath</w:t>
      </w:r>
    </w:p>
    <w:p w14:paraId="25EBC51E" w14:textId="6019D014" w:rsidR="00977D8F" w:rsidRDefault="00977D8F" w:rsidP="00E47A65">
      <w:pPr>
        <w:tabs>
          <w:tab w:val="left" w:pos="4078"/>
        </w:tabs>
      </w:pPr>
      <w:r>
        <w:t>A The Unrighteous have received the knowledge of God (Rom1:20 clearly seen)</w:t>
      </w:r>
      <w:r w:rsidR="00E47A65">
        <w:t xml:space="preserve">  Knowledge insufficient to save a person… but sufficient (if rejected) to condemn</w:t>
      </w:r>
    </w:p>
    <w:p w14:paraId="59507A30" w14:textId="7F6C64FE" w:rsidR="00217C78" w:rsidRDefault="00217C78" w:rsidP="00E47A65">
      <w:pPr>
        <w:tabs>
          <w:tab w:val="left" w:pos="4078"/>
        </w:tabs>
      </w:pPr>
    </w:p>
    <w:p w14:paraId="7C6B5124" w14:textId="0966B320" w:rsidR="00217C78" w:rsidRDefault="00217C78" w:rsidP="00E47A65">
      <w:pPr>
        <w:tabs>
          <w:tab w:val="left" w:pos="4078"/>
        </w:tabs>
        <w:rPr>
          <w:rFonts w:ascii="Roboto" w:hAnsi="Roboto"/>
          <w:color w:val="2A2A2A"/>
          <w:sz w:val="21"/>
          <w:szCs w:val="21"/>
          <w:shd w:val="clear" w:color="auto" w:fill="FFFFFF"/>
        </w:rPr>
      </w:pPr>
      <w:r>
        <w:t xml:space="preserve">Writer </w:t>
      </w:r>
      <w:r w:rsidRPr="00217C78">
        <w:t>Henry Van Lyn</w:t>
      </w:r>
      <w:r>
        <w:t xml:space="preserve"> – “</w:t>
      </w:r>
      <w:r>
        <w:rPr>
          <w:rFonts w:ascii="Roboto" w:hAnsi="Roboto"/>
          <w:color w:val="2A2A2A"/>
          <w:sz w:val="21"/>
          <w:szCs w:val="21"/>
          <w:shd w:val="clear" w:color="auto" w:fill="FFFFFF"/>
        </w:rPr>
        <w:t>"I went to visit the grand canyon as an atheist, I returned as a believer"</w:t>
      </w:r>
      <w:r>
        <w:rPr>
          <w:rFonts w:ascii="Roboto" w:hAnsi="Roboto"/>
          <w:color w:val="2A2A2A"/>
          <w:sz w:val="21"/>
          <w:szCs w:val="21"/>
          <w:shd w:val="clear" w:color="auto" w:fill="FFFFFF"/>
        </w:rPr>
        <w:t>”</w:t>
      </w:r>
    </w:p>
    <w:p w14:paraId="43F28859" w14:textId="450D9031" w:rsidR="00217C78" w:rsidRDefault="00217C78" w:rsidP="00E47A65">
      <w:pPr>
        <w:tabs>
          <w:tab w:val="left" w:pos="4078"/>
        </w:tabs>
        <w:rPr>
          <w:rFonts w:ascii="Roboto" w:hAnsi="Roboto"/>
          <w:color w:val="2A2A2A"/>
          <w:sz w:val="21"/>
          <w:szCs w:val="21"/>
          <w:shd w:val="clear" w:color="auto" w:fill="FFFFFF"/>
        </w:rPr>
      </w:pPr>
    </w:p>
    <w:p w14:paraId="34617CFF" w14:textId="2D8F8132" w:rsidR="00217C78" w:rsidRDefault="00217C78" w:rsidP="00E47A65">
      <w:pPr>
        <w:tabs>
          <w:tab w:val="left" w:pos="4078"/>
        </w:tabs>
      </w:pPr>
      <w:r>
        <w:t>B The unrighteous reject the knowledge of God (R 1:21)</w:t>
      </w:r>
    </w:p>
    <w:p w14:paraId="410B938D" w14:textId="77777777" w:rsidR="00217C78" w:rsidRDefault="00217C78" w:rsidP="00E47A65">
      <w:pPr>
        <w:tabs>
          <w:tab w:val="left" w:pos="4078"/>
        </w:tabs>
      </w:pPr>
      <w:r>
        <w:t>C The unrighteous have replaced the knowledge of God (idolatry)</w:t>
      </w:r>
    </w:p>
    <w:p w14:paraId="4D66448D" w14:textId="77777777" w:rsidR="00217C78" w:rsidRDefault="00217C78" w:rsidP="00E47A65">
      <w:pPr>
        <w:tabs>
          <w:tab w:val="left" w:pos="4078"/>
        </w:tabs>
      </w:pPr>
    </w:p>
    <w:p w14:paraId="3745ED7B" w14:textId="77777777" w:rsidR="00217C78" w:rsidRDefault="00217C78" w:rsidP="00E47A65">
      <w:pPr>
        <w:tabs>
          <w:tab w:val="left" w:pos="4078"/>
        </w:tabs>
      </w:pPr>
      <w:r>
        <w:t>Wrath is being revealed</w:t>
      </w:r>
    </w:p>
    <w:p w14:paraId="34EF614E" w14:textId="77777777" w:rsidR="00217C78" w:rsidRDefault="00217C78" w:rsidP="00E47A65">
      <w:pPr>
        <w:tabs>
          <w:tab w:val="left" w:pos="4078"/>
        </w:tabs>
      </w:pPr>
      <w:r>
        <w:t>If those who lack the knowledge of Jesus deserve the wrath… HOW MUCH MORE DO WE WHO KNOW OF JESUS deserve it when we have rejected and replaced that knowledge.</w:t>
      </w:r>
    </w:p>
    <w:p w14:paraId="3DD0E023" w14:textId="77777777" w:rsidR="00217C78" w:rsidRDefault="00217C78" w:rsidP="00E47A65">
      <w:pPr>
        <w:tabs>
          <w:tab w:val="left" w:pos="4078"/>
        </w:tabs>
      </w:pPr>
    </w:p>
    <w:p w14:paraId="2674A4E1" w14:textId="77777777" w:rsidR="00217C78" w:rsidRDefault="00217C78" w:rsidP="00E47A65">
      <w:pPr>
        <w:tabs>
          <w:tab w:val="left" w:pos="4078"/>
        </w:tabs>
      </w:pPr>
      <w:r>
        <w:t>WRATH – Death angel… Those without… and those who have the blood</w:t>
      </w:r>
    </w:p>
    <w:p w14:paraId="1C37D145" w14:textId="2E3B19A4" w:rsidR="00217C78" w:rsidRDefault="00217C78" w:rsidP="00E47A65">
      <w:pPr>
        <w:tabs>
          <w:tab w:val="left" w:pos="4078"/>
        </w:tabs>
      </w:pPr>
      <w:r>
        <w:t>Only the blood of Jesus is the remedy of the wrath of God</w:t>
      </w:r>
    </w:p>
    <w:p w14:paraId="755C1EBF" w14:textId="2C5384BE" w:rsidR="00217C78" w:rsidRDefault="00217C78" w:rsidP="00E47A65">
      <w:pPr>
        <w:tabs>
          <w:tab w:val="left" w:pos="4078"/>
        </w:tabs>
      </w:pPr>
      <w:r>
        <w:t xml:space="preserve">Isaiah 1:18 </w:t>
      </w:r>
    </w:p>
    <w:p w14:paraId="1B183089" w14:textId="77777777" w:rsidR="00217C78" w:rsidRPr="00217C78" w:rsidRDefault="00217C78" w:rsidP="00E47A65">
      <w:pPr>
        <w:tabs>
          <w:tab w:val="left" w:pos="4078"/>
        </w:tabs>
        <w:rPr>
          <w:rFonts w:ascii="Roboto" w:hAnsi="Roboto"/>
          <w:i/>
          <w:iCs/>
          <w:color w:val="2A2A2A"/>
          <w:sz w:val="21"/>
          <w:szCs w:val="21"/>
          <w:shd w:val="clear" w:color="auto" w:fill="FFFFFF"/>
        </w:rPr>
      </w:pPr>
    </w:p>
    <w:p w14:paraId="37E77202" w14:textId="77777777" w:rsidR="00217C78" w:rsidRDefault="00217C78" w:rsidP="00E47A65">
      <w:pPr>
        <w:tabs>
          <w:tab w:val="left" w:pos="4078"/>
        </w:tabs>
      </w:pPr>
    </w:p>
    <w:p w14:paraId="3B0CA486" w14:textId="77777777" w:rsidR="00977D8F" w:rsidRDefault="00977D8F" w:rsidP="00977D8F">
      <w:pPr>
        <w:tabs>
          <w:tab w:val="left" w:pos="4078"/>
        </w:tabs>
      </w:pPr>
    </w:p>
    <w:p w14:paraId="70C8B54C" w14:textId="77777777" w:rsidR="00977D8F" w:rsidRDefault="00977D8F" w:rsidP="00977D8F">
      <w:pPr>
        <w:tabs>
          <w:tab w:val="left" w:pos="4078"/>
        </w:tabs>
      </w:pPr>
    </w:p>
    <w:p w14:paraId="4746C304" w14:textId="77777777" w:rsidR="00977D8F" w:rsidRDefault="00977D8F"/>
    <w:p w14:paraId="1CEF12E6" w14:textId="77777777" w:rsidR="00977D8F" w:rsidRDefault="00977D8F"/>
    <w:sectPr w:rsidR="0097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68"/>
    <w:rsid w:val="000C7DCA"/>
    <w:rsid w:val="00217C78"/>
    <w:rsid w:val="002B40F3"/>
    <w:rsid w:val="00544E8D"/>
    <w:rsid w:val="008337CC"/>
    <w:rsid w:val="00930635"/>
    <w:rsid w:val="00977D8F"/>
    <w:rsid w:val="00CF6C7E"/>
    <w:rsid w:val="00E47A65"/>
    <w:rsid w:val="00E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387B"/>
  <w15:chartTrackingRefBased/>
  <w15:docId w15:val="{BA94C94B-04B2-4B6E-8B91-DAA9A8DE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2022-10-07T15:50:00Z</dcterms:created>
  <dcterms:modified xsi:type="dcterms:W3CDTF">2022-10-07T16:44:00Z</dcterms:modified>
</cp:coreProperties>
</file>